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7C34A06" w:rsidR="00EC3BC2" w:rsidRPr="003728F4" w:rsidRDefault="000F4D6A" w:rsidP="00342CA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w:t>
            </w:r>
            <w:r w:rsidR="00342CAF">
              <w:rPr>
                <w:rFonts w:ascii="Arial" w:hAnsi="Arial" w:cs="Arial"/>
                <w:b/>
                <w:sz w:val="16"/>
                <w:szCs w:val="16"/>
              </w:rPr>
              <w:t>10</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7963E9C" w:rsidR="00EC3BC2" w:rsidRPr="00C77A35" w:rsidRDefault="00342CA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42CAF">
              <w:rPr>
                <w:rFonts w:ascii="Arial" w:eastAsia="Helvetica" w:hAnsi="Arial" w:cs="Arial"/>
                <w:sz w:val="16"/>
                <w:szCs w:val="16"/>
              </w:rPr>
              <w:t>Pavimentación hidráulica, guarniciones, banquetas y muro de mampostería en Calle Manuel F. Soto, en el municipio de Acaxochitlán; ubicada en la localidad y Municipio de Acaxochitlán,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0FB155A" w:rsidR="00EC3BC2" w:rsidRPr="00C77A35" w:rsidRDefault="00342CA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42CAF">
              <w:rPr>
                <w:rFonts w:ascii="Arial" w:eastAsia="Helvetica" w:hAnsi="Arial" w:cs="Arial"/>
                <w:sz w:val="16"/>
                <w:szCs w:val="16"/>
              </w:rPr>
              <w:t>Municipio de Acaxochitlán,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78F784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342CAF">
        <w:rPr>
          <w:rFonts w:ascii="Arial" w:hAnsi="Arial" w:cs="Arial"/>
          <w:b/>
          <w:bCs/>
          <w:sz w:val="16"/>
          <w:szCs w:val="18"/>
        </w:rPr>
        <w:t>EO-SIPDUS-N310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09B31B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342CAF">
        <w:rPr>
          <w:b/>
          <w:sz w:val="16"/>
          <w:szCs w:val="16"/>
        </w:rPr>
        <w:t>310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7BAC357" w:rsidR="0001357E" w:rsidRPr="009072F1" w:rsidRDefault="00342CAF" w:rsidP="0001357E">
      <w:pPr>
        <w:spacing w:after="0" w:line="240" w:lineRule="auto"/>
        <w:jc w:val="both"/>
        <w:rPr>
          <w:rFonts w:ascii="Arial" w:eastAsia="Helvetica" w:hAnsi="Arial" w:cs="Arial"/>
          <w:b/>
          <w:lang w:val="es-ES_tradnl"/>
        </w:rPr>
      </w:pPr>
      <w:r w:rsidRPr="00342CAF">
        <w:rPr>
          <w:rFonts w:ascii="Arial" w:eastAsia="Helvetica" w:hAnsi="Arial" w:cs="Arial"/>
          <w:b/>
          <w:lang w:val="es-ES_tradnl"/>
        </w:rPr>
        <w:t>Pavimentación hidráulica, guarniciones, banquetas y muro de mampostería en Calle Manuel F. Soto, en el municipio de Acaxochitlán; ubicada en la localidad y Municipio de Acaxochitlán,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BBD7DA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42CAF" w:rsidRPr="00342CAF">
        <w:rPr>
          <w:rFonts w:ascii="Arial" w:hAnsi="Arial" w:cs="Arial"/>
          <w:b/>
          <w:sz w:val="16"/>
          <w:szCs w:val="16"/>
          <w:lang w:val="es-ES_tradnl"/>
        </w:rPr>
        <w:t>HACIENDA-A-TREVE/GI-2023-1502-01026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53D34F1" w:rsidR="00EC3BC2" w:rsidRPr="00326010" w:rsidRDefault="00342CAF"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342CAF">
              <w:rPr>
                <w:rFonts w:ascii="Arial" w:eastAsia="Helvetica" w:hAnsi="Arial" w:cs="Arial"/>
                <w:b/>
                <w:sz w:val="18"/>
                <w:szCs w:val="18"/>
                <w:lang w:val="es-ES_tradnl"/>
              </w:rPr>
              <w:t>Pavimentación hidráulica, guarniciones, banquetas y muro de mampostería en Calle Manuel F. Soto, en el municipio de Acaxochitlán; ubicada en la localidad y Municipio de Acaxochitlán,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B4C692" w:rsidR="008D7166" w:rsidRPr="00C77A35" w:rsidRDefault="00342CAF" w:rsidP="00AB6DF4">
            <w:pPr>
              <w:spacing w:after="0"/>
              <w:rPr>
                <w:rFonts w:ascii="Arial" w:hAnsi="Arial" w:cs="Arial"/>
                <w:bCs/>
                <w:sz w:val="12"/>
                <w:szCs w:val="12"/>
                <w:highlight w:val="yellow"/>
              </w:rPr>
            </w:pPr>
            <w:r w:rsidRPr="00342CAF">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24E0A5B" w:rsidR="008D7166" w:rsidRPr="00C77A35" w:rsidRDefault="00342CAF" w:rsidP="00AB6DF4">
            <w:pPr>
              <w:spacing w:after="0"/>
              <w:rPr>
                <w:rFonts w:ascii="Arial" w:hAnsi="Arial" w:cs="Arial"/>
                <w:bCs/>
                <w:sz w:val="12"/>
                <w:szCs w:val="12"/>
                <w:highlight w:val="yellow"/>
              </w:rPr>
            </w:pPr>
            <w:r w:rsidRPr="00342CAF">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238324" w:rsidR="008D7166" w:rsidRPr="009072F1" w:rsidRDefault="00755E37" w:rsidP="00755E37">
            <w:pPr>
              <w:spacing w:after="0" w:line="240" w:lineRule="auto"/>
              <w:jc w:val="center"/>
              <w:rPr>
                <w:rFonts w:ascii="Arial" w:hAnsi="Arial" w:cs="Arial"/>
                <w:sz w:val="12"/>
                <w:szCs w:val="12"/>
              </w:rPr>
            </w:pPr>
            <w:r>
              <w:rPr>
                <w:rFonts w:ascii="Arial" w:hAnsi="Arial" w:cs="Arial"/>
                <w:sz w:val="12"/>
                <w:szCs w:val="12"/>
              </w:rPr>
              <w:t>0</w:t>
            </w:r>
            <w:r w:rsidR="00342CAF">
              <w:rPr>
                <w:rFonts w:ascii="Arial" w:hAnsi="Arial" w:cs="Arial"/>
                <w:sz w:val="12"/>
                <w:szCs w:val="12"/>
              </w:rPr>
              <w:t>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4AB46DD" w:rsidR="00D173C3" w:rsidRPr="009072F1" w:rsidRDefault="0097404E" w:rsidP="00342CAF">
            <w:pPr>
              <w:spacing w:after="0" w:line="240" w:lineRule="auto"/>
              <w:jc w:val="center"/>
              <w:rPr>
                <w:rFonts w:ascii="Arial" w:hAnsi="Arial" w:cs="Arial"/>
                <w:sz w:val="12"/>
                <w:szCs w:val="12"/>
              </w:rPr>
            </w:pPr>
            <w:r>
              <w:rPr>
                <w:rFonts w:ascii="Arial" w:hAnsi="Arial" w:cs="Arial"/>
                <w:sz w:val="12"/>
                <w:szCs w:val="12"/>
              </w:rPr>
              <w:t>1</w:t>
            </w:r>
            <w:r w:rsidR="00342CAF">
              <w:rPr>
                <w:rFonts w:ascii="Arial" w:hAnsi="Arial" w:cs="Arial"/>
                <w:sz w:val="12"/>
                <w:szCs w:val="12"/>
              </w:rPr>
              <w:t>5</w:t>
            </w:r>
            <w:r w:rsidR="00AB6DF4" w:rsidRPr="00AB6DF4">
              <w:rPr>
                <w:rFonts w:ascii="Arial" w:hAnsi="Arial" w:cs="Arial"/>
                <w:sz w:val="12"/>
                <w:szCs w:val="12"/>
              </w:rPr>
              <w:t>:</w:t>
            </w:r>
            <w:r w:rsidR="005D7CD7">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9293859" w:rsidR="00D173C3" w:rsidRPr="009072F1" w:rsidRDefault="0097404E" w:rsidP="00342CAF">
            <w:pPr>
              <w:spacing w:after="0" w:line="240" w:lineRule="auto"/>
              <w:jc w:val="center"/>
              <w:rPr>
                <w:rFonts w:ascii="Arial" w:hAnsi="Arial" w:cs="Arial"/>
                <w:sz w:val="12"/>
                <w:szCs w:val="12"/>
              </w:rPr>
            </w:pPr>
            <w:r>
              <w:rPr>
                <w:rFonts w:ascii="Arial" w:hAnsi="Arial" w:cs="Arial"/>
                <w:sz w:val="12"/>
                <w:szCs w:val="12"/>
              </w:rPr>
              <w:t>1</w:t>
            </w:r>
            <w:r w:rsidR="00342CAF">
              <w:rPr>
                <w:rFonts w:ascii="Arial" w:hAnsi="Arial" w:cs="Arial"/>
                <w:sz w:val="12"/>
                <w:szCs w:val="12"/>
              </w:rPr>
              <w:t>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269F09CF"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r w:rsidR="006D23B8" w:rsidRPr="009072F1">
        <w:rPr>
          <w:rFonts w:ascii="Arial" w:hAnsi="Arial" w:cs="Arial"/>
          <w:b/>
          <w:sz w:val="18"/>
          <w:szCs w:val="18"/>
        </w:rPr>
        <w:t>ADJUDICACIÓN</w:t>
      </w:r>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D8012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D8012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D80128">
            <w:pPr>
              <w:snapToGrid w:val="0"/>
              <w:rPr>
                <w:rFonts w:ascii="Arial" w:hAnsi="Arial" w:cs="Arial"/>
              </w:rPr>
            </w:pPr>
          </w:p>
        </w:tc>
        <w:tc>
          <w:tcPr>
            <w:tcW w:w="60" w:type="dxa"/>
            <w:shd w:val="clear" w:color="auto" w:fill="auto"/>
          </w:tcPr>
          <w:p w14:paraId="13CA7F70" w14:textId="77777777" w:rsidR="00602DB3" w:rsidRPr="00843059" w:rsidRDefault="00602DB3" w:rsidP="00D80128">
            <w:pPr>
              <w:snapToGrid w:val="0"/>
              <w:rPr>
                <w:rFonts w:ascii="Arial" w:hAnsi="Arial" w:cs="Arial"/>
              </w:rPr>
            </w:pPr>
          </w:p>
        </w:tc>
        <w:tc>
          <w:tcPr>
            <w:tcW w:w="60" w:type="dxa"/>
            <w:shd w:val="clear" w:color="auto" w:fill="auto"/>
          </w:tcPr>
          <w:p w14:paraId="5A879C04" w14:textId="77777777" w:rsidR="00602DB3" w:rsidRPr="00843059" w:rsidRDefault="00602DB3" w:rsidP="00D80128">
            <w:pPr>
              <w:snapToGrid w:val="0"/>
              <w:rPr>
                <w:rFonts w:ascii="Arial" w:hAnsi="Arial" w:cs="Arial"/>
              </w:rPr>
            </w:pPr>
          </w:p>
        </w:tc>
        <w:tc>
          <w:tcPr>
            <w:tcW w:w="20" w:type="dxa"/>
            <w:shd w:val="clear" w:color="auto" w:fill="auto"/>
          </w:tcPr>
          <w:p w14:paraId="1F79255D" w14:textId="77777777" w:rsidR="00602DB3" w:rsidRPr="00843059" w:rsidRDefault="00602DB3" w:rsidP="00D8012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D8012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D8012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D80128">
            <w:pPr>
              <w:snapToGrid w:val="0"/>
              <w:rPr>
                <w:rFonts w:ascii="Arial" w:hAnsi="Arial" w:cs="Arial"/>
              </w:rPr>
            </w:pPr>
          </w:p>
        </w:tc>
        <w:tc>
          <w:tcPr>
            <w:tcW w:w="60" w:type="dxa"/>
            <w:shd w:val="clear" w:color="auto" w:fill="auto"/>
          </w:tcPr>
          <w:p w14:paraId="60299965" w14:textId="77777777" w:rsidR="00966014" w:rsidRPr="00843059" w:rsidRDefault="00966014" w:rsidP="00D80128">
            <w:pPr>
              <w:snapToGrid w:val="0"/>
              <w:rPr>
                <w:rFonts w:ascii="Arial" w:hAnsi="Arial" w:cs="Arial"/>
              </w:rPr>
            </w:pPr>
          </w:p>
        </w:tc>
        <w:tc>
          <w:tcPr>
            <w:tcW w:w="60" w:type="dxa"/>
            <w:shd w:val="clear" w:color="auto" w:fill="auto"/>
          </w:tcPr>
          <w:p w14:paraId="36EE9ECB" w14:textId="77777777" w:rsidR="00966014" w:rsidRPr="00843059" w:rsidRDefault="00966014" w:rsidP="00D80128">
            <w:pPr>
              <w:snapToGrid w:val="0"/>
              <w:rPr>
                <w:rFonts w:ascii="Arial" w:hAnsi="Arial" w:cs="Arial"/>
              </w:rPr>
            </w:pPr>
          </w:p>
        </w:tc>
        <w:tc>
          <w:tcPr>
            <w:tcW w:w="20" w:type="dxa"/>
            <w:shd w:val="clear" w:color="auto" w:fill="auto"/>
          </w:tcPr>
          <w:p w14:paraId="7B4EA92F" w14:textId="77777777" w:rsidR="00966014" w:rsidRPr="00843059" w:rsidRDefault="00966014" w:rsidP="00D8012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618AE" w14:textId="77777777" w:rsidR="0020232E" w:rsidRDefault="0020232E">
      <w:pPr>
        <w:spacing w:after="0" w:line="240" w:lineRule="auto"/>
      </w:pPr>
      <w:r>
        <w:separator/>
      </w:r>
    </w:p>
  </w:endnote>
  <w:endnote w:type="continuationSeparator" w:id="0">
    <w:p w14:paraId="1AA665AD" w14:textId="77777777" w:rsidR="0020232E" w:rsidRDefault="002023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42CAF">
      <w:rPr>
        <w:rStyle w:val="Nmerodepgina"/>
        <w:rFonts w:ascii="Arial" w:hAnsi="Arial" w:cs="Arial"/>
        <w:b/>
        <w:noProof/>
        <w:sz w:val="16"/>
        <w:szCs w:val="16"/>
      </w:rPr>
      <w:t>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42CA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D80128" w:rsidRPr="00242826" w:rsidRDefault="00D80128">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D80128" w:rsidRDefault="00D801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D80128" w:rsidRPr="004E3FA0" w:rsidRDefault="00D80128">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42CA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42CAF">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D80128" w:rsidRDefault="00D80128">
    <w:pPr>
      <w:pStyle w:val="Piedepgina"/>
    </w:pPr>
  </w:p>
  <w:p w14:paraId="6B2C70F8" w14:textId="77777777" w:rsidR="00D80128" w:rsidRDefault="00D8012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D80128" w:rsidRDefault="00D8012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D80128" w:rsidRDefault="00D8012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42CAF">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42CA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D80128" w:rsidRPr="00242826" w:rsidRDefault="00D80128">
    <w:pPr>
      <w:pStyle w:val="Piedepgina"/>
      <w:rPr>
        <w:rFonts w:ascii="Arial" w:hAnsi="Arial" w:cs="Arial"/>
      </w:rPr>
    </w:pPr>
  </w:p>
  <w:p w14:paraId="21F30BD8" w14:textId="77777777" w:rsidR="00D80128" w:rsidRDefault="00D8012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D80128" w:rsidRDefault="00D801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9AAE5" w14:textId="77777777" w:rsidR="0020232E" w:rsidRDefault="0020232E">
      <w:pPr>
        <w:spacing w:after="0" w:line="240" w:lineRule="auto"/>
      </w:pPr>
      <w:r>
        <w:separator/>
      </w:r>
    </w:p>
  </w:footnote>
  <w:footnote w:type="continuationSeparator" w:id="0">
    <w:p w14:paraId="679E8A61" w14:textId="77777777" w:rsidR="0020232E" w:rsidRDefault="002023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D80128" w:rsidRPr="00242826" w:rsidRDefault="00D80128">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D80128" w:rsidRDefault="00D80128"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D80128" w:rsidRDefault="00D80128">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D80128" w:rsidRPr="00242826" w:rsidRDefault="00D80128">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D80128" w:rsidRDefault="00D80128">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D80128" w:rsidRDefault="00D8012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D80128" w:rsidRDefault="00D80128">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D80128" w:rsidRDefault="00D801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D80128" w:rsidRDefault="00D8012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D80128" w:rsidRDefault="00D80128">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D80128" w:rsidRDefault="00D801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32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CAF"/>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D7CD7"/>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18E"/>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44D"/>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3B8"/>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5E37"/>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04E"/>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3E9"/>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1CD7"/>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47FA3"/>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0128"/>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1EF0"/>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EBAB2B-1EB1-4726-B2FB-04ECBB652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93</Pages>
  <Words>41384</Words>
  <Characters>227612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268460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16</cp:revision>
  <cp:lastPrinted>2023-11-07T22:08:00Z</cp:lastPrinted>
  <dcterms:created xsi:type="dcterms:W3CDTF">2023-11-06T23:00:00Z</dcterms:created>
  <dcterms:modified xsi:type="dcterms:W3CDTF">2023-11-07T22:10:00Z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